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17645C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036FEE">
        <w:rPr>
          <w:b/>
          <w:sz w:val="28"/>
          <w:szCs w:val="28"/>
          <w:u w:val="single"/>
        </w:rPr>
        <w:t>16</w:t>
      </w:r>
      <w:r w:rsidR="00B10936">
        <w:rPr>
          <w:b/>
          <w:sz w:val="28"/>
          <w:szCs w:val="28"/>
          <w:u w:val="single"/>
        </w:rPr>
        <w:t xml:space="preserve"> </w:t>
      </w:r>
      <w:r w:rsidR="00B45E3A">
        <w:rPr>
          <w:b/>
          <w:sz w:val="28"/>
          <w:szCs w:val="28"/>
          <w:u w:val="single"/>
        </w:rPr>
        <w:t>июл</w:t>
      </w:r>
      <w:r w:rsidR="00860812">
        <w:rPr>
          <w:b/>
          <w:sz w:val="28"/>
          <w:szCs w:val="28"/>
          <w:u w:val="single"/>
        </w:rPr>
        <w:t>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036FEE">
        <w:rPr>
          <w:b/>
          <w:sz w:val="28"/>
          <w:szCs w:val="28"/>
          <w:u w:val="single"/>
        </w:rPr>
        <w:t>280</w:t>
      </w:r>
      <w:r w:rsidRPr="00134947">
        <w:rPr>
          <w:b/>
          <w:sz w:val="28"/>
          <w:szCs w:val="28"/>
          <w:u w:val="single"/>
        </w:rPr>
        <w:t>-р</w:t>
      </w:r>
    </w:p>
    <w:p w:rsidR="00036FEE" w:rsidRPr="00DF577C" w:rsidRDefault="00036FEE" w:rsidP="00036FEE">
      <w:pPr>
        <w:rPr>
          <w:sz w:val="28"/>
          <w:szCs w:val="28"/>
        </w:rPr>
      </w:pPr>
    </w:p>
    <w:p w:rsidR="00036FEE" w:rsidRPr="000D797B" w:rsidRDefault="003C2D26" w:rsidP="003C2D26">
      <w:pPr>
        <w:ind w:right="6661"/>
        <w:jc w:val="both"/>
        <w:rPr>
          <w:sz w:val="28"/>
          <w:szCs w:val="28"/>
        </w:rPr>
      </w:pPr>
      <w:r w:rsidRPr="00350597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                      </w:t>
      </w:r>
      <w:r w:rsidRPr="00350597">
        <w:rPr>
          <w:sz w:val="28"/>
          <w:szCs w:val="28"/>
        </w:rPr>
        <w:t xml:space="preserve">об исполнении бюджета муниципального района </w:t>
      </w:r>
      <w:r>
        <w:rPr>
          <w:sz w:val="28"/>
          <w:szCs w:val="28"/>
        </w:rPr>
        <w:t xml:space="preserve">                     за 1 полугодие  2018</w:t>
      </w:r>
      <w:r w:rsidRPr="00350597">
        <w:rPr>
          <w:sz w:val="28"/>
          <w:szCs w:val="28"/>
        </w:rPr>
        <w:t xml:space="preserve"> года</w:t>
      </w:r>
    </w:p>
    <w:p w:rsidR="00036FEE" w:rsidRPr="000D797B" w:rsidRDefault="00036FEE" w:rsidP="00036FEE">
      <w:pPr>
        <w:ind w:left="360"/>
        <w:rPr>
          <w:sz w:val="28"/>
          <w:szCs w:val="28"/>
        </w:rPr>
      </w:pPr>
    </w:p>
    <w:p w:rsidR="003C2D26" w:rsidRDefault="00036FEE" w:rsidP="00036FEE">
      <w:pPr>
        <w:ind w:left="360"/>
        <w:jc w:val="both"/>
        <w:rPr>
          <w:sz w:val="28"/>
          <w:szCs w:val="28"/>
        </w:rPr>
      </w:pPr>
      <w:r w:rsidRPr="000D797B">
        <w:rPr>
          <w:sz w:val="28"/>
          <w:szCs w:val="28"/>
        </w:rPr>
        <w:t xml:space="preserve">         </w:t>
      </w:r>
    </w:p>
    <w:p w:rsidR="00036FEE" w:rsidRPr="000D797B" w:rsidRDefault="00036FEE" w:rsidP="003C2D26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 w:rsidR="003C2D26">
        <w:rPr>
          <w:sz w:val="28"/>
          <w:szCs w:val="28"/>
        </w:rPr>
        <w:t xml:space="preserve">      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036FEE" w:rsidRPr="000D797B" w:rsidRDefault="00036FEE" w:rsidP="003C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 xml:space="preserve">ипального района </w:t>
      </w:r>
      <w:r w:rsidR="003C2D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1 полугодие 2018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</w:t>
      </w:r>
      <w:r w:rsidR="003C2D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155455,0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149252,1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6202,9</w:t>
      </w:r>
      <w:r w:rsidRPr="000D797B">
        <w:rPr>
          <w:sz w:val="28"/>
          <w:szCs w:val="28"/>
        </w:rPr>
        <w:t xml:space="preserve"> тыс. рублей (прилагается).</w:t>
      </w:r>
    </w:p>
    <w:p w:rsidR="00036FEE" w:rsidRPr="000D797B" w:rsidRDefault="00036FEE" w:rsidP="003C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D96E12" w:rsidRDefault="00D96E12" w:rsidP="00FB3F00">
      <w:pPr>
        <w:ind w:firstLine="709"/>
        <w:jc w:val="both"/>
        <w:rPr>
          <w:sz w:val="28"/>
          <w:szCs w:val="28"/>
        </w:rPr>
      </w:pPr>
    </w:p>
    <w:p w:rsidR="00110524" w:rsidRPr="0015756F" w:rsidRDefault="00110524" w:rsidP="00FB3F00">
      <w:pPr>
        <w:ind w:firstLine="709"/>
        <w:jc w:val="both"/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 w:rsidR="00676616"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676616">
        <w:rPr>
          <w:sz w:val="28"/>
          <w:szCs w:val="28"/>
        </w:rPr>
        <w:t>Е.Т. Орлов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56" w:rsidRDefault="00517656" w:rsidP="00FA6D0B">
      <w:r>
        <w:separator/>
      </w:r>
    </w:p>
  </w:endnote>
  <w:endnote w:type="continuationSeparator" w:id="1">
    <w:p w:rsidR="00517656" w:rsidRDefault="0051765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56" w:rsidRDefault="00517656" w:rsidP="00FA6D0B">
      <w:r>
        <w:separator/>
      </w:r>
    </w:p>
  </w:footnote>
  <w:footnote w:type="continuationSeparator" w:id="1">
    <w:p w:rsidR="00517656" w:rsidRDefault="0051765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97D73">
    <w:pPr>
      <w:pStyle w:val="a8"/>
      <w:jc w:val="center"/>
    </w:pPr>
    <w:fldSimple w:instr=" PAGE   \* MERGEFORMAT ">
      <w:r w:rsidR="00121BC9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6FEE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4121"/>
    <w:rsid w:val="001E11A4"/>
    <w:rsid w:val="001E18E4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773AC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2D26"/>
    <w:rsid w:val="003C34B9"/>
    <w:rsid w:val="003C39F8"/>
    <w:rsid w:val="003C6015"/>
    <w:rsid w:val="003C76EB"/>
    <w:rsid w:val="003D0F0A"/>
    <w:rsid w:val="003D1648"/>
    <w:rsid w:val="003D1990"/>
    <w:rsid w:val="003D6B05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371D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17656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1BAF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1D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3155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D73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C2D7D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5C53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2CE"/>
    <w:rsid w:val="00EA6A6D"/>
    <w:rsid w:val="00EB5995"/>
    <w:rsid w:val="00EB77D9"/>
    <w:rsid w:val="00EC445B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2777"/>
    <w:rsid w:val="00FD686E"/>
    <w:rsid w:val="00FD6F01"/>
    <w:rsid w:val="00FD76FC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1167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2018-07-18T08:19:00Z</cp:lastPrinted>
  <dcterms:created xsi:type="dcterms:W3CDTF">2018-07-18T08:18:00Z</dcterms:created>
  <dcterms:modified xsi:type="dcterms:W3CDTF">2018-07-18T08:20:00Z</dcterms:modified>
</cp:coreProperties>
</file>