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Об образовании </w:t>
      </w:r>
    </w:p>
    <w:p w14:paraId="0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истекшем периоде 2026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прокуратурой района выявлено 34</w:t>
      </w:r>
      <w:r>
        <w:rPr>
          <w:rFonts w:ascii="Times New Roman" w:hAnsi="Times New Roman"/>
          <w:sz w:val="28"/>
        </w:rPr>
        <w:t xml:space="preserve"> нарушения</w:t>
      </w:r>
      <w:r>
        <w:rPr>
          <w:rFonts w:ascii="Times New Roman" w:hAnsi="Times New Roman"/>
          <w:sz w:val="28"/>
        </w:rPr>
        <w:t xml:space="preserve"> в сфере законодательства об образовании для устранения которы</w:t>
      </w:r>
      <w:r>
        <w:rPr>
          <w:rFonts w:ascii="Times New Roman" w:hAnsi="Times New Roman"/>
          <w:sz w:val="28"/>
        </w:rPr>
        <w:t>х прокуратурой района внесено 7 представлений</w:t>
      </w:r>
      <w:r>
        <w:rPr>
          <w:rFonts w:ascii="Times New Roman" w:hAnsi="Times New Roman"/>
          <w:sz w:val="28"/>
        </w:rPr>
        <w:t>, к дисциплинарной отве</w:t>
      </w:r>
      <w:r>
        <w:rPr>
          <w:rFonts w:ascii="Times New Roman" w:hAnsi="Times New Roman"/>
          <w:sz w:val="28"/>
        </w:rPr>
        <w:t>тственности привлечено 9</w:t>
      </w:r>
      <w:r>
        <w:rPr>
          <w:rFonts w:ascii="Times New Roman" w:hAnsi="Times New Roman"/>
          <w:sz w:val="28"/>
        </w:rPr>
        <w:t xml:space="preserve"> должностных лиц, на незаконные нормативно – правовые акты принесено 9 протестов из которых 6 рассмотрено и удовлетворено нормативно – правовые акты приведены в соответствие с федеральным законодательством, 3  находятся в стадии рассмотрения.</w:t>
      </w:r>
    </w:p>
    <w:p w14:paraId="0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</w:t>
      </w:r>
      <w:r>
        <w:rPr>
          <w:rFonts w:ascii="Times New Roman" w:hAnsi="Times New Roman"/>
          <w:sz w:val="28"/>
        </w:rPr>
        <w:t>Сычевского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Егоров М.И</w:t>
      </w:r>
      <w:r>
        <w:rPr>
          <w:rFonts w:ascii="Times New Roman" w:hAnsi="Times New Roman"/>
          <w:sz w:val="28"/>
        </w:rPr>
        <w:t xml:space="preserve">. </w:t>
      </w:r>
    </w:p>
    <w:p w14:paraId="04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2024-06-07T13:55:00Z</dcterms:created>
  <dcterms:modified xsi:type="dcterms:W3CDTF">2026-06-23T05:44:09Z</dcterms:modified>
</cp:coreProperties>
</file>